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1EDF5" w14:textId="77777777" w:rsidR="00762F93" w:rsidRPr="007700C3" w:rsidRDefault="00E84A9D" w:rsidP="00E84A9D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7700C3">
        <w:rPr>
          <w:rFonts w:cstheme="minorHAnsi"/>
          <w:b/>
          <w:sz w:val="28"/>
          <w:szCs w:val="28"/>
        </w:rPr>
        <w:t>Evaluation Plan</w:t>
      </w:r>
    </w:p>
    <w:p w14:paraId="6B27918C" w14:textId="40BB33B0" w:rsidR="00823BCD" w:rsidRPr="007700C3" w:rsidRDefault="00B40293" w:rsidP="00823BCD">
      <w:pPr>
        <w:pStyle w:val="Style2"/>
        <w:jc w:val="center"/>
        <w:rPr>
          <w:rFonts w:asciiTheme="minorHAnsi" w:hAnsiTheme="minorHAnsi" w:cstheme="minorHAnsi"/>
          <w:color w:val="FF0000"/>
          <w:szCs w:val="24"/>
        </w:rPr>
      </w:pPr>
      <w:r w:rsidRPr="007700C3">
        <w:rPr>
          <w:rFonts w:asciiTheme="minorHAnsi" w:hAnsiTheme="minorHAnsi" w:cstheme="minorHAnsi"/>
          <w:b/>
          <w:szCs w:val="24"/>
        </w:rPr>
        <w:t xml:space="preserve"> </w:t>
      </w:r>
      <w:r w:rsidR="00823BCD" w:rsidRPr="007700C3">
        <w:rPr>
          <w:rFonts w:asciiTheme="minorHAnsi" w:hAnsiTheme="minorHAnsi" w:cstheme="minorHAnsi"/>
          <w:color w:val="FF0000"/>
          <w:szCs w:val="24"/>
        </w:rPr>
        <w:t>THIS IS AN EXAMPLE OF AN EVALUATION PLAN TABLE.</w:t>
      </w:r>
    </w:p>
    <w:p w14:paraId="2AD6F680" w14:textId="77777777" w:rsidR="007700C3" w:rsidRPr="007700C3" w:rsidRDefault="007700C3" w:rsidP="007700C3">
      <w:pPr>
        <w:pStyle w:val="Style2"/>
        <w:jc w:val="center"/>
        <w:rPr>
          <w:rFonts w:asciiTheme="minorHAnsi" w:hAnsiTheme="minorHAnsi" w:cstheme="minorHAnsi"/>
          <w:color w:val="FF0000"/>
          <w:szCs w:val="24"/>
        </w:rPr>
      </w:pPr>
      <w:bookmarkStart w:id="1" w:name="_Hlk159517586"/>
      <w:r w:rsidRPr="007700C3">
        <w:rPr>
          <w:rFonts w:asciiTheme="minorHAnsi" w:hAnsiTheme="minorHAnsi" w:cstheme="minorHAnsi"/>
          <w:color w:val="FF0000"/>
          <w:szCs w:val="24"/>
        </w:rPr>
        <w:t>You can submit other formats.</w:t>
      </w:r>
    </w:p>
    <w:bookmarkEnd w:id="1"/>
    <w:p w14:paraId="40F26BC2" w14:textId="1343B7E7" w:rsidR="00B40293" w:rsidRPr="007700C3" w:rsidRDefault="00823BCD" w:rsidP="00823BCD">
      <w:pPr>
        <w:jc w:val="center"/>
        <w:rPr>
          <w:rFonts w:cstheme="minorHAnsi"/>
          <w:color w:val="FF0000"/>
          <w:szCs w:val="24"/>
        </w:rPr>
      </w:pPr>
      <w:r w:rsidRPr="007700C3">
        <w:rPr>
          <w:rFonts w:cstheme="minorHAnsi"/>
          <w:color w:val="FF0000"/>
          <w:szCs w:val="24"/>
        </w:rPr>
        <w:t xml:space="preserve">Red text is informational and can be removed. </w:t>
      </w:r>
    </w:p>
    <w:p w14:paraId="66345E61" w14:textId="48C79FCC" w:rsidR="00823BCD" w:rsidRPr="007700C3" w:rsidRDefault="00823BCD" w:rsidP="00823BCD">
      <w:pPr>
        <w:jc w:val="center"/>
        <w:rPr>
          <w:rFonts w:cstheme="minorHAnsi"/>
          <w:color w:val="FF0000"/>
          <w:szCs w:val="24"/>
        </w:rPr>
      </w:pPr>
      <w:r w:rsidRPr="007700C3">
        <w:rPr>
          <w:rFonts w:cstheme="minorHAnsi"/>
          <w:color w:val="FF0000"/>
          <w:szCs w:val="24"/>
        </w:rPr>
        <w:t xml:space="preserve">Refer to the </w:t>
      </w:r>
      <w:r w:rsidR="007700C3" w:rsidRPr="007700C3">
        <w:rPr>
          <w:rFonts w:cstheme="minorHAnsi"/>
          <w:color w:val="FF0000"/>
          <w:szCs w:val="24"/>
        </w:rPr>
        <w:t>N</w:t>
      </w:r>
      <w:r w:rsidRPr="007700C3">
        <w:rPr>
          <w:rFonts w:cstheme="minorHAnsi"/>
          <w:color w:val="FF0000"/>
          <w:szCs w:val="24"/>
        </w:rPr>
        <w:t>OFO for evaluation requirements and recommendations.</w:t>
      </w:r>
    </w:p>
    <w:p w14:paraId="78DDB458" w14:textId="38F49826" w:rsidR="00823BCD" w:rsidRPr="007700C3" w:rsidRDefault="00823BCD" w:rsidP="00823BCD">
      <w:pPr>
        <w:jc w:val="center"/>
        <w:rPr>
          <w:rFonts w:cstheme="minorHAnsi"/>
          <w:b/>
          <w:color w:val="FF0000"/>
          <w:sz w:val="28"/>
          <w:szCs w:val="28"/>
        </w:rPr>
      </w:pPr>
      <w:r w:rsidRPr="007700C3">
        <w:rPr>
          <w:rFonts w:cstheme="minorHAnsi"/>
          <w:color w:val="FF0000"/>
        </w:rPr>
        <w:t xml:space="preserve">Include SMART (Specific, Measurable, Achievable, Relevant and Time-based) objectives to establish a specific set of evaluation criteria to ensure the goals are attainable within the period of performance. </w:t>
      </w:r>
    </w:p>
    <w:p w14:paraId="04562BDF" w14:textId="77777777" w:rsidR="00823BCD" w:rsidRPr="007700C3" w:rsidRDefault="00823BCD" w:rsidP="00823BCD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PlainTable1"/>
        <w:tblW w:w="1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2250"/>
        <w:gridCol w:w="1605"/>
        <w:gridCol w:w="1785"/>
        <w:gridCol w:w="1785"/>
        <w:gridCol w:w="1785"/>
        <w:gridCol w:w="1785"/>
      </w:tblGrid>
      <w:tr w:rsidR="007700C3" w:rsidRPr="007700C3" w14:paraId="4968814D" w14:textId="77777777" w:rsidTr="008446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22D22038" w14:textId="098E6440" w:rsidR="007700C3" w:rsidRPr="007700C3" w:rsidRDefault="007700C3" w:rsidP="00E84A9D">
            <w:pPr>
              <w:rPr>
                <w:rFonts w:eastAsia="Times New Roman" w:cstheme="minorHAnsi"/>
                <w:bCs w:val="0"/>
                <w:color w:val="000000"/>
                <w:sz w:val="24"/>
                <w:szCs w:val="24"/>
              </w:rPr>
            </w:pPr>
            <w:r w:rsidRPr="007700C3">
              <w:rPr>
                <w:rFonts w:eastAsia="Times New Roman" w:cstheme="minorHAnsi"/>
                <w:bCs w:val="0"/>
                <w:color w:val="000000"/>
                <w:sz w:val="24"/>
                <w:szCs w:val="24"/>
              </w:rPr>
              <w:t>Driver or</w:t>
            </w:r>
          </w:p>
          <w:p w14:paraId="2F1CBC7B" w14:textId="722ACBD3" w:rsidR="007700C3" w:rsidRPr="007700C3" w:rsidRDefault="007700C3" w:rsidP="00E84A9D">
            <w:pPr>
              <w:rPr>
                <w:rFonts w:eastAsia="Times New Roman" w:cstheme="minorHAnsi"/>
                <w:bCs w:val="0"/>
                <w:color w:val="000000"/>
                <w:sz w:val="24"/>
                <w:szCs w:val="24"/>
              </w:rPr>
            </w:pPr>
            <w:r w:rsidRPr="007700C3">
              <w:rPr>
                <w:rFonts w:eastAsia="Times New Roman" w:cstheme="minorHAnsi"/>
                <w:bCs w:val="0"/>
                <w:color w:val="000000"/>
                <w:sz w:val="24"/>
                <w:szCs w:val="24"/>
              </w:rPr>
              <w:t>Objective</w:t>
            </w:r>
          </w:p>
        </w:tc>
        <w:tc>
          <w:tcPr>
            <w:tcW w:w="2250" w:type="dxa"/>
            <w:hideMark/>
          </w:tcPr>
          <w:p w14:paraId="7C778DB3" w14:textId="35D49F6B" w:rsidR="007700C3" w:rsidRPr="007700C3" w:rsidRDefault="007700C3" w:rsidP="00E84A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color w:val="000000"/>
                <w:sz w:val="24"/>
                <w:szCs w:val="24"/>
              </w:rPr>
            </w:pPr>
            <w:r w:rsidRPr="007700C3">
              <w:rPr>
                <w:rFonts w:eastAsia="Times New Roman" w:cstheme="minorHAnsi"/>
                <w:bCs w:val="0"/>
                <w:color w:val="000000"/>
                <w:sz w:val="24"/>
                <w:szCs w:val="24"/>
              </w:rPr>
              <w:t>Strategy</w:t>
            </w:r>
          </w:p>
        </w:tc>
        <w:tc>
          <w:tcPr>
            <w:tcW w:w="1605" w:type="dxa"/>
            <w:hideMark/>
          </w:tcPr>
          <w:p w14:paraId="11841620" w14:textId="77777777" w:rsidR="007700C3" w:rsidRPr="007700C3" w:rsidRDefault="007700C3" w:rsidP="00E84A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7700C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Outputs </w:t>
            </w:r>
            <w:r w:rsidRPr="007700C3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r w:rsidRPr="007700C3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(How many?)</w:t>
            </w:r>
          </w:p>
        </w:tc>
        <w:tc>
          <w:tcPr>
            <w:tcW w:w="1785" w:type="dxa"/>
            <w:hideMark/>
          </w:tcPr>
          <w:p w14:paraId="1351741D" w14:textId="77777777" w:rsidR="007700C3" w:rsidRPr="007700C3" w:rsidRDefault="007700C3" w:rsidP="00E84A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7700C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Outcomes </w:t>
            </w:r>
            <w:r w:rsidRPr="007700C3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r w:rsidRPr="007700C3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(What will change?)</w:t>
            </w:r>
          </w:p>
        </w:tc>
        <w:tc>
          <w:tcPr>
            <w:tcW w:w="1785" w:type="dxa"/>
            <w:hideMark/>
          </w:tcPr>
          <w:p w14:paraId="36E02FA3" w14:textId="77777777" w:rsidR="007700C3" w:rsidRPr="007700C3" w:rsidRDefault="007700C3" w:rsidP="00AA0E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7700C3">
              <w:rPr>
                <w:rFonts w:eastAsia="Times New Roman" w:cstheme="minorHAnsi"/>
                <w:color w:val="000000"/>
                <w:sz w:val="24"/>
                <w:szCs w:val="24"/>
              </w:rPr>
              <w:t>Outcome measures</w:t>
            </w:r>
            <w:r w:rsidRPr="007700C3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r w:rsidRPr="007700C3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(ex. validated instruments)</w:t>
            </w:r>
          </w:p>
        </w:tc>
        <w:tc>
          <w:tcPr>
            <w:tcW w:w="1785" w:type="dxa"/>
            <w:hideMark/>
          </w:tcPr>
          <w:p w14:paraId="175D4908" w14:textId="77777777" w:rsidR="007700C3" w:rsidRPr="007700C3" w:rsidRDefault="007700C3" w:rsidP="00DA33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7700C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Data collection </w:t>
            </w:r>
          </w:p>
          <w:p w14:paraId="292964C7" w14:textId="0E559730" w:rsidR="007700C3" w:rsidRPr="007700C3" w:rsidRDefault="007700C3" w:rsidP="00E84B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i/>
                <w:color w:val="000000"/>
                <w:sz w:val="24"/>
                <w:szCs w:val="24"/>
              </w:rPr>
            </w:pPr>
            <w:r w:rsidRPr="007700C3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>(By whom? When?)</w:t>
            </w:r>
            <w:r w:rsidRPr="007700C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hideMark/>
          </w:tcPr>
          <w:p w14:paraId="340BF2A5" w14:textId="5334FE25" w:rsidR="007700C3" w:rsidRPr="007700C3" w:rsidRDefault="007700C3" w:rsidP="00E84B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i/>
                <w:color w:val="000000"/>
                <w:sz w:val="24"/>
                <w:szCs w:val="24"/>
              </w:rPr>
            </w:pPr>
            <w:r w:rsidRPr="007700C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Data Sources </w:t>
            </w:r>
            <w:r w:rsidRPr="007700C3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>(Where will the data come from?)</w:t>
            </w:r>
          </w:p>
        </w:tc>
      </w:tr>
      <w:tr w:rsidR="00DA33D2" w:rsidRPr="007700C3" w14:paraId="6BC509AD" w14:textId="77777777" w:rsidTr="008446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49354D40" w14:textId="77777777" w:rsidR="00DA33D2" w:rsidRPr="007700C3" w:rsidRDefault="00DA33D2" w:rsidP="00E84A9D">
            <w:pPr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7700C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250" w:type="dxa"/>
            <w:hideMark/>
          </w:tcPr>
          <w:p w14:paraId="1CE167C5" w14:textId="77777777" w:rsidR="00DA33D2" w:rsidRPr="007700C3" w:rsidRDefault="00DA33D2" w:rsidP="00E84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7700C3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605" w:type="dxa"/>
            <w:hideMark/>
          </w:tcPr>
          <w:p w14:paraId="0E56AA0A" w14:textId="77777777" w:rsidR="00DA33D2" w:rsidRPr="007700C3" w:rsidRDefault="00DA33D2" w:rsidP="00E84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7700C3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785" w:type="dxa"/>
            <w:hideMark/>
          </w:tcPr>
          <w:p w14:paraId="2DC60153" w14:textId="77777777" w:rsidR="00DA33D2" w:rsidRPr="007700C3" w:rsidRDefault="00DA33D2" w:rsidP="00E84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7700C3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785" w:type="dxa"/>
            <w:hideMark/>
          </w:tcPr>
          <w:p w14:paraId="202D8FC4" w14:textId="77777777" w:rsidR="00DA33D2" w:rsidRPr="007700C3" w:rsidRDefault="00DA33D2" w:rsidP="00E84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7700C3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785" w:type="dxa"/>
            <w:hideMark/>
          </w:tcPr>
          <w:p w14:paraId="5233F632" w14:textId="77777777" w:rsidR="00DA33D2" w:rsidRPr="007700C3" w:rsidRDefault="00DA33D2" w:rsidP="00E84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7700C3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785" w:type="dxa"/>
            <w:hideMark/>
          </w:tcPr>
          <w:p w14:paraId="2E78CFB4" w14:textId="77777777" w:rsidR="00DA33D2" w:rsidRPr="007700C3" w:rsidRDefault="00DA33D2" w:rsidP="00E84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7700C3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DA33D2" w:rsidRPr="007700C3" w14:paraId="3AEEAF41" w14:textId="77777777" w:rsidTr="008446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01111129" w14:textId="77777777" w:rsidR="00DA33D2" w:rsidRPr="007700C3" w:rsidRDefault="00DA33D2" w:rsidP="00E84A9D">
            <w:pPr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7700C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250" w:type="dxa"/>
            <w:hideMark/>
          </w:tcPr>
          <w:p w14:paraId="06CC072C" w14:textId="77777777" w:rsidR="00DA33D2" w:rsidRPr="007700C3" w:rsidRDefault="00DA33D2" w:rsidP="00E84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7700C3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605" w:type="dxa"/>
            <w:hideMark/>
          </w:tcPr>
          <w:p w14:paraId="5C3BDC14" w14:textId="77777777" w:rsidR="00DA33D2" w:rsidRPr="007700C3" w:rsidRDefault="00DA33D2" w:rsidP="00E84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7700C3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785" w:type="dxa"/>
            <w:hideMark/>
          </w:tcPr>
          <w:p w14:paraId="7F76E056" w14:textId="77777777" w:rsidR="00DA33D2" w:rsidRPr="007700C3" w:rsidRDefault="00DA33D2" w:rsidP="00E84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7700C3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785" w:type="dxa"/>
            <w:hideMark/>
          </w:tcPr>
          <w:p w14:paraId="0E894F83" w14:textId="77777777" w:rsidR="00DA33D2" w:rsidRPr="007700C3" w:rsidRDefault="00DA33D2" w:rsidP="00E84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7700C3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785" w:type="dxa"/>
            <w:hideMark/>
          </w:tcPr>
          <w:p w14:paraId="7CBC43C6" w14:textId="77777777" w:rsidR="00DA33D2" w:rsidRPr="007700C3" w:rsidRDefault="00DA33D2" w:rsidP="00E84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7700C3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785" w:type="dxa"/>
            <w:hideMark/>
          </w:tcPr>
          <w:p w14:paraId="5D810D78" w14:textId="77777777" w:rsidR="00DA33D2" w:rsidRPr="007700C3" w:rsidRDefault="00DA33D2" w:rsidP="00E84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7700C3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7700C3" w:rsidRPr="007700C3" w14:paraId="2A06F472" w14:textId="77777777" w:rsidTr="008446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673A300" w14:textId="77777777" w:rsidR="007700C3" w:rsidRPr="007700C3" w:rsidRDefault="007700C3" w:rsidP="00E84A9D">
            <w:pPr>
              <w:rPr>
                <w:rFonts w:eastAsia="Times New Roman" w:cstheme="minorHAnsi"/>
                <w:b w:val="0"/>
                <w:bCs w:val="0"/>
                <w:color w:val="000000"/>
              </w:rPr>
            </w:pPr>
          </w:p>
        </w:tc>
        <w:tc>
          <w:tcPr>
            <w:tcW w:w="2250" w:type="dxa"/>
          </w:tcPr>
          <w:p w14:paraId="0D4107C7" w14:textId="77777777" w:rsidR="007700C3" w:rsidRPr="007700C3" w:rsidRDefault="007700C3" w:rsidP="00E84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605" w:type="dxa"/>
          </w:tcPr>
          <w:p w14:paraId="12D4096E" w14:textId="77777777" w:rsidR="007700C3" w:rsidRPr="007700C3" w:rsidRDefault="007700C3" w:rsidP="00E84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785" w:type="dxa"/>
          </w:tcPr>
          <w:p w14:paraId="6B7A73E9" w14:textId="77777777" w:rsidR="007700C3" w:rsidRPr="007700C3" w:rsidRDefault="007700C3" w:rsidP="00E84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785" w:type="dxa"/>
          </w:tcPr>
          <w:p w14:paraId="53BD9F44" w14:textId="77777777" w:rsidR="007700C3" w:rsidRPr="007700C3" w:rsidRDefault="007700C3" w:rsidP="00E84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785" w:type="dxa"/>
          </w:tcPr>
          <w:p w14:paraId="2C93C3A7" w14:textId="77777777" w:rsidR="007700C3" w:rsidRPr="007700C3" w:rsidRDefault="007700C3" w:rsidP="00E84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785" w:type="dxa"/>
          </w:tcPr>
          <w:p w14:paraId="3BC5B03D" w14:textId="77777777" w:rsidR="007700C3" w:rsidRPr="007700C3" w:rsidRDefault="007700C3" w:rsidP="00E84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7700C3" w:rsidRPr="007700C3" w14:paraId="56C4251F" w14:textId="77777777" w:rsidTr="008446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26E84E9" w14:textId="77777777" w:rsidR="007700C3" w:rsidRPr="007700C3" w:rsidRDefault="007700C3" w:rsidP="00E84A9D">
            <w:pPr>
              <w:rPr>
                <w:rFonts w:eastAsia="Times New Roman" w:cstheme="minorHAnsi"/>
                <w:b w:val="0"/>
                <w:bCs w:val="0"/>
                <w:color w:val="000000"/>
              </w:rPr>
            </w:pPr>
          </w:p>
        </w:tc>
        <w:tc>
          <w:tcPr>
            <w:tcW w:w="2250" w:type="dxa"/>
          </w:tcPr>
          <w:p w14:paraId="04EDA575" w14:textId="77777777" w:rsidR="007700C3" w:rsidRPr="007700C3" w:rsidRDefault="007700C3" w:rsidP="00E84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605" w:type="dxa"/>
          </w:tcPr>
          <w:p w14:paraId="2BF11F92" w14:textId="77777777" w:rsidR="007700C3" w:rsidRPr="007700C3" w:rsidRDefault="007700C3" w:rsidP="00E84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785" w:type="dxa"/>
          </w:tcPr>
          <w:p w14:paraId="5C54E201" w14:textId="77777777" w:rsidR="007700C3" w:rsidRPr="007700C3" w:rsidRDefault="007700C3" w:rsidP="00E84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785" w:type="dxa"/>
          </w:tcPr>
          <w:p w14:paraId="3F6F2285" w14:textId="77777777" w:rsidR="007700C3" w:rsidRPr="007700C3" w:rsidRDefault="007700C3" w:rsidP="00E84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785" w:type="dxa"/>
          </w:tcPr>
          <w:p w14:paraId="258C2036" w14:textId="77777777" w:rsidR="007700C3" w:rsidRPr="007700C3" w:rsidRDefault="007700C3" w:rsidP="00E84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785" w:type="dxa"/>
          </w:tcPr>
          <w:p w14:paraId="0BBC6D92" w14:textId="77777777" w:rsidR="007700C3" w:rsidRPr="007700C3" w:rsidRDefault="007700C3" w:rsidP="00E84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7700C3" w:rsidRPr="007700C3" w14:paraId="298B117A" w14:textId="77777777" w:rsidTr="008446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C123B16" w14:textId="77777777" w:rsidR="007700C3" w:rsidRPr="007700C3" w:rsidRDefault="007700C3" w:rsidP="00E84A9D">
            <w:pPr>
              <w:rPr>
                <w:rFonts w:eastAsia="Times New Roman" w:cstheme="minorHAnsi"/>
                <w:b w:val="0"/>
                <w:bCs w:val="0"/>
                <w:color w:val="000000"/>
              </w:rPr>
            </w:pPr>
          </w:p>
        </w:tc>
        <w:tc>
          <w:tcPr>
            <w:tcW w:w="2250" w:type="dxa"/>
          </w:tcPr>
          <w:p w14:paraId="527178E2" w14:textId="77777777" w:rsidR="007700C3" w:rsidRPr="007700C3" w:rsidRDefault="007700C3" w:rsidP="00E84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605" w:type="dxa"/>
          </w:tcPr>
          <w:p w14:paraId="6637514A" w14:textId="77777777" w:rsidR="007700C3" w:rsidRPr="007700C3" w:rsidRDefault="007700C3" w:rsidP="00E84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785" w:type="dxa"/>
          </w:tcPr>
          <w:p w14:paraId="73365FE4" w14:textId="77777777" w:rsidR="007700C3" w:rsidRPr="007700C3" w:rsidRDefault="007700C3" w:rsidP="00E84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785" w:type="dxa"/>
          </w:tcPr>
          <w:p w14:paraId="0809B022" w14:textId="77777777" w:rsidR="007700C3" w:rsidRPr="007700C3" w:rsidRDefault="007700C3" w:rsidP="00E84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785" w:type="dxa"/>
          </w:tcPr>
          <w:p w14:paraId="76B6B707" w14:textId="77777777" w:rsidR="007700C3" w:rsidRPr="007700C3" w:rsidRDefault="007700C3" w:rsidP="00E84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785" w:type="dxa"/>
          </w:tcPr>
          <w:p w14:paraId="5A988DF7" w14:textId="77777777" w:rsidR="007700C3" w:rsidRPr="007700C3" w:rsidRDefault="007700C3" w:rsidP="00E84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</w:tbl>
    <w:p w14:paraId="1D9FB697" w14:textId="631509C0" w:rsidR="007700C3" w:rsidRDefault="007700C3" w:rsidP="00823BCD">
      <w:pPr>
        <w:jc w:val="center"/>
        <w:rPr>
          <w:rFonts w:cstheme="minorHAnsi"/>
          <w:b/>
          <w:color w:val="FF0000"/>
          <w:sz w:val="28"/>
          <w:szCs w:val="28"/>
        </w:rPr>
      </w:pPr>
    </w:p>
    <w:p w14:paraId="1697E679" w14:textId="77777777" w:rsidR="007700C3" w:rsidRPr="007700C3" w:rsidRDefault="007700C3" w:rsidP="007700C3">
      <w:pPr>
        <w:rPr>
          <w:rFonts w:cstheme="minorHAnsi"/>
          <w:sz w:val="28"/>
          <w:szCs w:val="28"/>
        </w:rPr>
      </w:pPr>
    </w:p>
    <w:p w14:paraId="05B582DA" w14:textId="77777777" w:rsidR="007700C3" w:rsidRPr="007700C3" w:rsidRDefault="007700C3" w:rsidP="007700C3">
      <w:pPr>
        <w:rPr>
          <w:rFonts w:cstheme="minorHAnsi"/>
          <w:sz w:val="28"/>
          <w:szCs w:val="28"/>
        </w:rPr>
      </w:pPr>
    </w:p>
    <w:p w14:paraId="3257A18B" w14:textId="77777777" w:rsidR="007700C3" w:rsidRPr="007700C3" w:rsidRDefault="007700C3" w:rsidP="007700C3">
      <w:pPr>
        <w:rPr>
          <w:rFonts w:cstheme="minorHAnsi"/>
          <w:sz w:val="28"/>
          <w:szCs w:val="28"/>
        </w:rPr>
      </w:pPr>
    </w:p>
    <w:p w14:paraId="4CF6FDDF" w14:textId="77777777" w:rsidR="007700C3" w:rsidRPr="007700C3" w:rsidRDefault="007700C3" w:rsidP="007700C3">
      <w:pPr>
        <w:rPr>
          <w:rFonts w:cstheme="minorHAnsi"/>
          <w:sz w:val="28"/>
          <w:szCs w:val="28"/>
        </w:rPr>
      </w:pPr>
    </w:p>
    <w:p w14:paraId="644824AA" w14:textId="77777777" w:rsidR="007700C3" w:rsidRPr="007700C3" w:rsidRDefault="007700C3" w:rsidP="007700C3">
      <w:pPr>
        <w:rPr>
          <w:rFonts w:cstheme="minorHAnsi"/>
          <w:sz w:val="28"/>
          <w:szCs w:val="28"/>
        </w:rPr>
      </w:pPr>
    </w:p>
    <w:p w14:paraId="3923EF87" w14:textId="3EB3827F" w:rsidR="00F42B8A" w:rsidRPr="007700C3" w:rsidRDefault="007700C3" w:rsidP="007700C3">
      <w:pPr>
        <w:tabs>
          <w:tab w:val="left" w:pos="811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sectPr w:rsidR="00F42B8A" w:rsidRPr="007700C3" w:rsidSect="00823BCD">
      <w:headerReference w:type="default" r:id="rId6"/>
      <w:footerReference w:type="default" r:id="rId7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D906F" w14:textId="77777777" w:rsidR="00914C19" w:rsidRDefault="00914C19" w:rsidP="00914C19">
      <w:pPr>
        <w:spacing w:after="0" w:line="240" w:lineRule="auto"/>
      </w:pPr>
      <w:r>
        <w:separator/>
      </w:r>
    </w:p>
  </w:endnote>
  <w:endnote w:type="continuationSeparator" w:id="0">
    <w:p w14:paraId="0E7A69AC" w14:textId="77777777" w:rsidR="00914C19" w:rsidRDefault="00914C19" w:rsidP="00914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3790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92C75A" w14:textId="0DA94F9B" w:rsidR="007700C3" w:rsidRDefault="007700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D7ECC9" w14:textId="77777777" w:rsidR="00914C19" w:rsidRDefault="00914C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F8789" w14:textId="77777777" w:rsidR="00914C19" w:rsidRDefault="00914C19" w:rsidP="00914C19">
      <w:pPr>
        <w:spacing w:after="0" w:line="240" w:lineRule="auto"/>
      </w:pPr>
      <w:r>
        <w:separator/>
      </w:r>
    </w:p>
  </w:footnote>
  <w:footnote w:type="continuationSeparator" w:id="0">
    <w:p w14:paraId="25EA5DAE" w14:textId="77777777" w:rsidR="00914C19" w:rsidRDefault="00914C19" w:rsidP="00914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256A3" w14:textId="64321A72" w:rsidR="00823BCD" w:rsidRPr="00F137AB" w:rsidRDefault="00823BCD" w:rsidP="00823BCD">
    <w:pPr>
      <w:spacing w:after="0" w:line="240" w:lineRule="auto"/>
      <w:outlineLvl w:val="0"/>
      <w:rPr>
        <w:sz w:val="28"/>
      </w:rPr>
    </w:pPr>
    <w:bookmarkStart w:id="2" w:name="_Hlk159517602"/>
    <w:r>
      <w:rPr>
        <w:sz w:val="28"/>
      </w:rPr>
      <w:t>Evaluation Plan</w:t>
    </w:r>
    <w:r w:rsidRPr="00F137AB">
      <w:rPr>
        <w:sz w:val="28"/>
      </w:rPr>
      <w:t xml:space="preserve"> </w:t>
    </w:r>
    <w:r>
      <w:rPr>
        <w:sz w:val="28"/>
      </w:rPr>
      <w:t xml:space="preserve">Sample Template </w:t>
    </w:r>
    <w:r w:rsidRPr="00F137AB">
      <w:rPr>
        <w:sz w:val="28"/>
      </w:rPr>
      <w:t xml:space="preserve">for </w:t>
    </w:r>
    <w:r w:rsidRPr="00F137AB">
      <w:rPr>
        <w:b/>
        <w:sz w:val="28"/>
      </w:rPr>
      <w:t xml:space="preserve">Addressing Dementia in </w:t>
    </w:r>
    <w:r>
      <w:rPr>
        <w:b/>
        <w:sz w:val="28"/>
      </w:rPr>
      <w:t>Tribal and Urban Indian Communities</w:t>
    </w:r>
    <w:r w:rsidRPr="00F137AB">
      <w:rPr>
        <w:b/>
        <w:sz w:val="28"/>
      </w:rPr>
      <w:t>: Models o</w:t>
    </w:r>
    <w:r>
      <w:rPr>
        <w:b/>
        <w:sz w:val="28"/>
      </w:rPr>
      <w:t>f Care</w:t>
    </w:r>
  </w:p>
  <w:bookmarkEnd w:id="2"/>
  <w:p w14:paraId="3CD8A6D9" w14:textId="77777777" w:rsidR="00914C19" w:rsidRDefault="00914C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xNDa1sDSzNDMxMTJU0lEKTi0uzszPAykwqgUAIwLxCCwAAAA="/>
  </w:docVars>
  <w:rsids>
    <w:rsidRoot w:val="00E84A9D"/>
    <w:rsid w:val="000F5208"/>
    <w:rsid w:val="00124C57"/>
    <w:rsid w:val="002354C5"/>
    <w:rsid w:val="002678DA"/>
    <w:rsid w:val="00352802"/>
    <w:rsid w:val="007700C3"/>
    <w:rsid w:val="007F578F"/>
    <w:rsid w:val="00823BCD"/>
    <w:rsid w:val="008446BA"/>
    <w:rsid w:val="00914C19"/>
    <w:rsid w:val="00AA0ED7"/>
    <w:rsid w:val="00B40293"/>
    <w:rsid w:val="00B41A14"/>
    <w:rsid w:val="00BE47C3"/>
    <w:rsid w:val="00DA33D2"/>
    <w:rsid w:val="00DE66B3"/>
    <w:rsid w:val="00E84A9D"/>
    <w:rsid w:val="00E84B88"/>
    <w:rsid w:val="00F4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D5A29"/>
  <w15:chartTrackingRefBased/>
  <w15:docId w15:val="{DA82B856-BFC1-4C02-A3A0-064CC3A9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C19"/>
  </w:style>
  <w:style w:type="paragraph" w:styleId="Footer">
    <w:name w:val="footer"/>
    <w:basedOn w:val="Normal"/>
    <w:link w:val="FooterChar"/>
    <w:uiPriority w:val="99"/>
    <w:unhideWhenUsed/>
    <w:rsid w:val="00914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C19"/>
  </w:style>
  <w:style w:type="character" w:styleId="CommentReference">
    <w:name w:val="annotation reference"/>
    <w:basedOn w:val="DefaultParagraphFont"/>
    <w:uiPriority w:val="99"/>
    <w:semiHidden/>
    <w:unhideWhenUsed/>
    <w:rsid w:val="00B41A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A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A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A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A1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2B8A"/>
    <w:rPr>
      <w:color w:val="0563C1" w:themeColor="hyperlink"/>
      <w:u w:val="single"/>
    </w:rPr>
  </w:style>
  <w:style w:type="paragraph" w:customStyle="1" w:styleId="Style2">
    <w:name w:val="Style2"/>
    <w:basedOn w:val="Normal"/>
    <w:rsid w:val="00823BC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3BCD"/>
    <w:rPr>
      <w:color w:val="954F72" w:themeColor="followedHyperlink"/>
      <w:u w:val="single"/>
    </w:rPr>
  </w:style>
  <w:style w:type="table" w:styleId="PlainTable1">
    <w:name w:val="Plain Table 1"/>
    <w:basedOn w:val="TableNormal"/>
    <w:uiPriority w:val="41"/>
    <w:rsid w:val="007700C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1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Stephanie</dc:creator>
  <cp:keywords/>
  <dc:description/>
  <cp:lastModifiedBy>Cohen, Sara (IHS/HQ) [C]</cp:lastModifiedBy>
  <cp:revision>2</cp:revision>
  <dcterms:created xsi:type="dcterms:W3CDTF">2024-03-22T00:30:00Z</dcterms:created>
  <dcterms:modified xsi:type="dcterms:W3CDTF">2024-03-22T00:30:00Z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d082b34596dbd9b1f1ec426ba5043d84d075b509b6c41f17ee4fd1779c76fd44</vt:lpwstr>
  </property>
</Properties>
</file>